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5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РЕСПУБЛИКА  КАРЕЛИЯ 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Pr="002B3C43" w:rsidRDefault="00C4476A" w:rsidP="00C44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C4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068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209E">
        <w:rPr>
          <w:rFonts w:ascii="Times New Roman" w:hAnsi="Times New Roman" w:cs="Times New Roman"/>
          <w:b/>
          <w:sz w:val="24"/>
          <w:szCs w:val="24"/>
        </w:rPr>
        <w:t xml:space="preserve">             РЕШЕНИЕ   №  114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22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68F8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068F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сессии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2216">
        <w:rPr>
          <w:rFonts w:ascii="Times New Roman" w:hAnsi="Times New Roman" w:cs="Times New Roman"/>
          <w:sz w:val="24"/>
          <w:szCs w:val="24"/>
        </w:rPr>
        <w:t xml:space="preserve">  </w:t>
      </w:r>
      <w:r w:rsidR="002068F8">
        <w:rPr>
          <w:rFonts w:ascii="Times New Roman" w:hAnsi="Times New Roman" w:cs="Times New Roman"/>
          <w:sz w:val="24"/>
          <w:szCs w:val="24"/>
        </w:rPr>
        <w:t xml:space="preserve">                         от  </w:t>
      </w:r>
      <w:r w:rsidR="005D68E3">
        <w:rPr>
          <w:rFonts w:ascii="Times New Roman" w:hAnsi="Times New Roman" w:cs="Times New Roman"/>
          <w:sz w:val="24"/>
          <w:szCs w:val="24"/>
        </w:rPr>
        <w:t>24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68F8" w:rsidRPr="005D68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Pr="00923164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</w:t>
      </w:r>
      <w:r w:rsidR="0092316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23164">
        <w:rPr>
          <w:rFonts w:ascii="Times New Roman" w:hAnsi="Times New Roman" w:cs="Times New Roman"/>
          <w:sz w:val="24"/>
          <w:szCs w:val="24"/>
        </w:rPr>
        <w:t xml:space="preserve"> сессии 3 созыва 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12.11.2014 года № 50 «Об установлении 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  налога на территории 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поселения»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Pr="005D68E3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F8" w:rsidRPr="002068F8" w:rsidRDefault="002068F8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8F8">
        <w:rPr>
          <w:rFonts w:ascii="Times New Roman" w:hAnsi="Times New Roman" w:cs="Times New Roman"/>
          <w:sz w:val="24"/>
          <w:szCs w:val="24"/>
        </w:rPr>
        <w:t xml:space="preserve">       Рассмотрев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F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068F8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30.01.2017г. № 07-15-2017,</w:t>
      </w:r>
    </w:p>
    <w:p w:rsidR="002068F8" w:rsidRDefault="002068F8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 РЕШИЛ: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64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решение </w:t>
      </w:r>
      <w:r w:rsidR="0092316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23164" w:rsidRPr="00923164">
        <w:rPr>
          <w:rFonts w:ascii="Times New Roman" w:hAnsi="Times New Roman" w:cs="Times New Roman"/>
          <w:sz w:val="24"/>
          <w:szCs w:val="24"/>
        </w:rPr>
        <w:t xml:space="preserve"> </w:t>
      </w:r>
      <w:r w:rsidR="00923164">
        <w:rPr>
          <w:rFonts w:ascii="Times New Roman" w:hAnsi="Times New Roman" w:cs="Times New Roman"/>
          <w:sz w:val="24"/>
          <w:szCs w:val="24"/>
        </w:rPr>
        <w:t xml:space="preserve"> сессии 3 созыва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C4476A" w:rsidRDefault="00C4476A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12.11.2014года № 50 «Об установлении земельного 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563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5636E" w:rsidRDefault="0065636E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6A" w:rsidRPr="008E33F8" w:rsidRDefault="008E33F8" w:rsidP="008E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</w:t>
      </w:r>
      <w:r w:rsidR="0065636E" w:rsidRPr="008E33F8">
        <w:rPr>
          <w:rFonts w:ascii="Times New Roman" w:hAnsi="Times New Roman" w:cs="Times New Roman"/>
          <w:sz w:val="24"/>
          <w:szCs w:val="24"/>
        </w:rPr>
        <w:t>Д</w:t>
      </w:r>
      <w:r w:rsidR="002068F8" w:rsidRPr="008E33F8">
        <w:rPr>
          <w:rFonts w:ascii="Times New Roman" w:hAnsi="Times New Roman" w:cs="Times New Roman"/>
          <w:sz w:val="24"/>
          <w:szCs w:val="24"/>
        </w:rPr>
        <w:t>ополнить подп</w:t>
      </w:r>
      <w:r w:rsidR="00C4476A" w:rsidRPr="008E33F8">
        <w:rPr>
          <w:rFonts w:ascii="Times New Roman" w:hAnsi="Times New Roman" w:cs="Times New Roman"/>
          <w:sz w:val="24"/>
          <w:szCs w:val="24"/>
        </w:rPr>
        <w:t xml:space="preserve">ункт </w:t>
      </w:r>
      <w:r w:rsidR="002068F8" w:rsidRPr="008E33F8">
        <w:rPr>
          <w:rFonts w:ascii="Times New Roman" w:hAnsi="Times New Roman" w:cs="Times New Roman"/>
          <w:sz w:val="24"/>
          <w:szCs w:val="24"/>
        </w:rPr>
        <w:t xml:space="preserve">1 пункта 2  решения  абзацем </w:t>
      </w:r>
      <w:r w:rsidR="00C4476A" w:rsidRPr="008E33F8">
        <w:rPr>
          <w:rFonts w:ascii="Times New Roman" w:hAnsi="Times New Roman" w:cs="Times New Roman"/>
          <w:sz w:val="24"/>
          <w:szCs w:val="24"/>
        </w:rPr>
        <w:t xml:space="preserve"> </w:t>
      </w:r>
      <w:r w:rsidR="002068F8" w:rsidRPr="008E33F8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C4476A" w:rsidRPr="008E3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F8" w:rsidRDefault="002068F8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предоставленных для обеспечения обороны,  безопасности и таможенных нужд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65636E" w:rsidRDefault="0065636E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6E" w:rsidRDefault="008E33F8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636E">
        <w:rPr>
          <w:rFonts w:ascii="Times New Roman" w:hAnsi="Times New Roman" w:cs="Times New Roman"/>
          <w:sz w:val="24"/>
          <w:szCs w:val="24"/>
        </w:rPr>
        <w:t>1.2.Пункт 3 решения изложить в следующей редакции:</w:t>
      </w:r>
    </w:p>
    <w:p w:rsidR="0065636E" w:rsidRDefault="0065636E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Земельный налог  подлежит уплате в следующем порядке и сроки:</w:t>
      </w:r>
    </w:p>
    <w:p w:rsidR="0065636E" w:rsidRDefault="0065636E" w:rsidP="006563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физическими  лицами  налог  уплачивается  </w:t>
      </w:r>
    </w:p>
    <w:p w:rsidR="0065636E" w:rsidRPr="0065636E" w:rsidRDefault="0065636E" w:rsidP="00656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6E">
        <w:rPr>
          <w:rFonts w:ascii="Times New Roman" w:hAnsi="Times New Roman" w:cs="Times New Roman"/>
          <w:sz w:val="24"/>
          <w:szCs w:val="24"/>
        </w:rPr>
        <w:t>не позднее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6E">
        <w:rPr>
          <w:rFonts w:ascii="Times New Roman" w:hAnsi="Times New Roman" w:cs="Times New Roman"/>
          <w:sz w:val="24"/>
          <w:szCs w:val="24"/>
        </w:rPr>
        <w:t>декабря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6E">
        <w:rPr>
          <w:rFonts w:ascii="Times New Roman" w:hAnsi="Times New Roman" w:cs="Times New Roman"/>
          <w:sz w:val="24"/>
          <w:szCs w:val="24"/>
        </w:rPr>
        <w:t xml:space="preserve"> следующего за  истекшим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6E">
        <w:rPr>
          <w:rFonts w:ascii="Times New Roman" w:hAnsi="Times New Roman" w:cs="Times New Roman"/>
          <w:sz w:val="24"/>
          <w:szCs w:val="24"/>
        </w:rPr>
        <w:t xml:space="preserve">налоговым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6E">
        <w:rPr>
          <w:rFonts w:ascii="Times New Roman" w:hAnsi="Times New Roman" w:cs="Times New Roman"/>
          <w:sz w:val="24"/>
          <w:szCs w:val="24"/>
        </w:rPr>
        <w:t>периодом</w:t>
      </w:r>
      <w:proofErr w:type="gramStart"/>
      <w:r w:rsidRPr="0065636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B3C43" w:rsidRDefault="002B3C43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6E" w:rsidRPr="008E33F8" w:rsidRDefault="008E33F8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2.Признать утратившим силу решение XVI сессии 3 созыва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22  мая 2015 года № 70 «О внесении изменений в решение XI сессии 3 созыва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12.11.2014г. № 50 «Об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C4476A" w:rsidRDefault="002B3C43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F8">
        <w:rPr>
          <w:rFonts w:ascii="Times New Roman" w:hAnsi="Times New Roman" w:cs="Times New Roman"/>
          <w:sz w:val="24"/>
          <w:szCs w:val="24"/>
        </w:rPr>
        <w:t>3</w:t>
      </w:r>
      <w:r w:rsidR="00C4476A">
        <w:rPr>
          <w:rFonts w:ascii="Times New Roman" w:hAnsi="Times New Roman" w:cs="Times New Roman"/>
          <w:sz w:val="24"/>
          <w:szCs w:val="24"/>
        </w:rPr>
        <w:t>. Настоящее реш</w:t>
      </w:r>
      <w:r w:rsidR="008E33F8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 w:rsidR="00F84990">
        <w:rPr>
          <w:rFonts w:ascii="Times New Roman" w:hAnsi="Times New Roman" w:cs="Times New Roman"/>
          <w:sz w:val="24"/>
          <w:szCs w:val="24"/>
        </w:rPr>
        <w:t xml:space="preserve"> со дня его </w:t>
      </w:r>
      <w:r w:rsidR="00C4476A">
        <w:rPr>
          <w:rFonts w:ascii="Times New Roman" w:hAnsi="Times New Roman" w:cs="Times New Roman"/>
          <w:sz w:val="24"/>
          <w:szCs w:val="24"/>
        </w:rPr>
        <w:t>официально</w:t>
      </w:r>
      <w:r w:rsidR="00F84990">
        <w:rPr>
          <w:rFonts w:ascii="Times New Roman" w:hAnsi="Times New Roman" w:cs="Times New Roman"/>
          <w:sz w:val="24"/>
          <w:szCs w:val="24"/>
        </w:rPr>
        <w:t>го</w:t>
      </w:r>
      <w:r w:rsidR="00C4476A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F84990">
        <w:rPr>
          <w:rFonts w:ascii="Times New Roman" w:hAnsi="Times New Roman" w:cs="Times New Roman"/>
          <w:sz w:val="24"/>
          <w:szCs w:val="24"/>
        </w:rPr>
        <w:t>я (обнародования</w:t>
      </w:r>
      <w:r w:rsidR="00C4476A">
        <w:rPr>
          <w:rFonts w:ascii="Times New Roman" w:hAnsi="Times New Roman" w:cs="Times New Roman"/>
          <w:sz w:val="24"/>
          <w:szCs w:val="24"/>
        </w:rPr>
        <w:t>)</w:t>
      </w:r>
      <w:r w:rsidR="00E74E50">
        <w:rPr>
          <w:rFonts w:ascii="Times New Roman" w:hAnsi="Times New Roman" w:cs="Times New Roman"/>
          <w:sz w:val="24"/>
          <w:szCs w:val="24"/>
        </w:rPr>
        <w:t>.</w:t>
      </w:r>
    </w:p>
    <w:p w:rsidR="00E74E50" w:rsidRDefault="00E74E50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50" w:rsidRDefault="00E74E50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50" w:rsidRDefault="00E74E50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74E50" w:rsidRDefault="00E74E50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поселения:                                                     </w:t>
      </w:r>
      <w:r w:rsidR="00B32216">
        <w:rPr>
          <w:rFonts w:ascii="Times New Roman" w:hAnsi="Times New Roman" w:cs="Times New Roman"/>
          <w:sz w:val="24"/>
          <w:szCs w:val="24"/>
        </w:rPr>
        <w:t>Н.И.</w:t>
      </w:r>
      <w:r>
        <w:rPr>
          <w:rFonts w:ascii="Times New Roman" w:hAnsi="Times New Roman" w:cs="Times New Roman"/>
          <w:sz w:val="24"/>
          <w:szCs w:val="24"/>
        </w:rPr>
        <w:t xml:space="preserve">Черняева </w:t>
      </w:r>
    </w:p>
    <w:p w:rsidR="00E74E50" w:rsidRDefault="00E74E50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64" w:rsidRDefault="00923164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64" w:rsidRDefault="00923164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50" w:rsidRPr="00C4476A" w:rsidRDefault="00E74E50" w:rsidP="00C4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поселения:                                          </w:t>
      </w:r>
      <w:r w:rsidR="00B32216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Кузин </w:t>
      </w:r>
    </w:p>
    <w:sectPr w:rsidR="00E74E50" w:rsidRPr="00C4476A" w:rsidSect="003B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0E4"/>
    <w:multiLevelType w:val="multilevel"/>
    <w:tmpl w:val="46AEE4D2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716BDC"/>
    <w:multiLevelType w:val="hybridMultilevel"/>
    <w:tmpl w:val="49A0F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6A"/>
    <w:rsid w:val="002068F8"/>
    <w:rsid w:val="002B3C43"/>
    <w:rsid w:val="003631DD"/>
    <w:rsid w:val="003B655A"/>
    <w:rsid w:val="00431A94"/>
    <w:rsid w:val="0044209E"/>
    <w:rsid w:val="005D68E3"/>
    <w:rsid w:val="005E1C27"/>
    <w:rsid w:val="0065636E"/>
    <w:rsid w:val="008E33F8"/>
    <w:rsid w:val="00923164"/>
    <w:rsid w:val="00B32216"/>
    <w:rsid w:val="00B50395"/>
    <w:rsid w:val="00C4476A"/>
    <w:rsid w:val="00CF4D33"/>
    <w:rsid w:val="00D62755"/>
    <w:rsid w:val="00E259A6"/>
    <w:rsid w:val="00E74E50"/>
    <w:rsid w:val="00F8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2017-05-11T06:54:00Z</cp:lastPrinted>
  <dcterms:created xsi:type="dcterms:W3CDTF">2015-05-12T07:52:00Z</dcterms:created>
  <dcterms:modified xsi:type="dcterms:W3CDTF">2017-05-11T06:55:00Z</dcterms:modified>
</cp:coreProperties>
</file>